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41" w:rsidRPr="004F698D" w:rsidRDefault="002939A5" w:rsidP="00DF5C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r w:rsidR="00C958FA" w:rsidRPr="004F698D">
        <w:rPr>
          <w:b/>
          <w:sz w:val="32"/>
          <w:szCs w:val="32"/>
        </w:rPr>
        <w:t xml:space="preserve"> NR</w:t>
      </w:r>
      <w:r w:rsidR="001E5616" w:rsidRPr="004F698D">
        <w:rPr>
          <w:b/>
          <w:sz w:val="32"/>
          <w:szCs w:val="32"/>
        </w:rPr>
        <w:t xml:space="preserve"> </w:t>
      </w:r>
      <w:r w:rsidR="00B83A17">
        <w:rPr>
          <w:b/>
          <w:sz w:val="32"/>
          <w:szCs w:val="32"/>
        </w:rPr>
        <w:t>4</w:t>
      </w:r>
    </w:p>
    <w:p w:rsidR="00DB3741" w:rsidRPr="004F698D" w:rsidRDefault="0076032F" w:rsidP="00DF5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="00DB3741" w:rsidRPr="004F698D">
        <w:rPr>
          <w:b/>
          <w:sz w:val="28"/>
          <w:szCs w:val="28"/>
        </w:rPr>
        <w:t xml:space="preserve"> </w:t>
      </w:r>
      <w:r w:rsidR="00E17362" w:rsidRPr="004F698D">
        <w:rPr>
          <w:b/>
          <w:sz w:val="28"/>
          <w:szCs w:val="28"/>
        </w:rPr>
        <w:t>Zachodniopomorskiego Uniwersytetu Technologicznego w Szczecinie</w:t>
      </w:r>
    </w:p>
    <w:p w:rsidR="00DB3741" w:rsidRPr="004F698D" w:rsidRDefault="00DB3741" w:rsidP="00DF5C3C">
      <w:pPr>
        <w:jc w:val="center"/>
        <w:rPr>
          <w:sz w:val="28"/>
          <w:szCs w:val="28"/>
        </w:rPr>
      </w:pPr>
      <w:r w:rsidRPr="004F698D">
        <w:rPr>
          <w:b/>
          <w:sz w:val="28"/>
          <w:szCs w:val="28"/>
        </w:rPr>
        <w:t xml:space="preserve">z dnia </w:t>
      </w:r>
      <w:r w:rsidR="00B83A17">
        <w:rPr>
          <w:b/>
          <w:sz w:val="28"/>
          <w:szCs w:val="28"/>
        </w:rPr>
        <w:t>1</w:t>
      </w:r>
      <w:r w:rsidR="00822EE0">
        <w:rPr>
          <w:b/>
          <w:sz w:val="28"/>
          <w:szCs w:val="28"/>
        </w:rPr>
        <w:t>8</w:t>
      </w:r>
      <w:bookmarkStart w:id="0" w:name="_GoBack"/>
      <w:bookmarkEnd w:id="0"/>
      <w:r w:rsidR="008301C4" w:rsidRPr="004F698D">
        <w:rPr>
          <w:b/>
          <w:sz w:val="28"/>
          <w:szCs w:val="28"/>
        </w:rPr>
        <w:t xml:space="preserve"> </w:t>
      </w:r>
      <w:r w:rsidR="000F73F3">
        <w:rPr>
          <w:b/>
          <w:sz w:val="28"/>
          <w:szCs w:val="28"/>
        </w:rPr>
        <w:t>stycznia</w:t>
      </w:r>
      <w:r w:rsidRPr="004F698D">
        <w:rPr>
          <w:b/>
          <w:sz w:val="28"/>
          <w:szCs w:val="28"/>
        </w:rPr>
        <w:t xml:space="preserve"> 20</w:t>
      </w:r>
      <w:r w:rsidR="008301C4" w:rsidRPr="004F698D">
        <w:rPr>
          <w:b/>
          <w:sz w:val="28"/>
          <w:szCs w:val="28"/>
        </w:rPr>
        <w:t>1</w:t>
      </w:r>
      <w:r w:rsidR="000F73F3">
        <w:rPr>
          <w:b/>
          <w:sz w:val="28"/>
          <w:szCs w:val="28"/>
        </w:rPr>
        <w:t>8</w:t>
      </w:r>
      <w:r w:rsidRPr="004F698D">
        <w:rPr>
          <w:b/>
          <w:sz w:val="28"/>
          <w:szCs w:val="28"/>
        </w:rPr>
        <w:t xml:space="preserve"> r.</w:t>
      </w:r>
    </w:p>
    <w:p w:rsidR="007B02E4" w:rsidRDefault="007B02E4" w:rsidP="007B02E4">
      <w:pPr>
        <w:jc w:val="center"/>
        <w:rPr>
          <w:b/>
          <w:bCs/>
        </w:rPr>
      </w:pPr>
    </w:p>
    <w:p w:rsidR="00DB3741" w:rsidRDefault="002939A5" w:rsidP="007B02E4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BF27D9">
        <w:rPr>
          <w:b/>
          <w:bCs/>
        </w:rPr>
        <w:t>skład</w:t>
      </w:r>
      <w:r w:rsidR="00DF774A">
        <w:rPr>
          <w:b/>
          <w:bCs/>
        </w:rPr>
        <w:t>zie</w:t>
      </w:r>
      <w:r w:rsidR="00DB3741" w:rsidRPr="004F698D">
        <w:rPr>
          <w:b/>
          <w:bCs/>
        </w:rPr>
        <w:t xml:space="preserve"> </w:t>
      </w:r>
      <w:r w:rsidR="003049A7">
        <w:rPr>
          <w:b/>
          <w:bCs/>
        </w:rPr>
        <w:t>U</w:t>
      </w:r>
      <w:r w:rsidR="0042492D">
        <w:rPr>
          <w:b/>
          <w:bCs/>
        </w:rPr>
        <w:t xml:space="preserve">czelnianej </w:t>
      </w:r>
      <w:r w:rsidR="003049A7">
        <w:rPr>
          <w:b/>
          <w:bCs/>
        </w:rPr>
        <w:t>K</w:t>
      </w:r>
      <w:r w:rsidR="00DB3741" w:rsidRPr="004F698D">
        <w:rPr>
          <w:b/>
          <w:bCs/>
        </w:rPr>
        <w:t xml:space="preserve">omisji </w:t>
      </w:r>
      <w:r w:rsidR="003049A7">
        <w:rPr>
          <w:b/>
          <w:bCs/>
        </w:rPr>
        <w:t>D</w:t>
      </w:r>
      <w:r w:rsidR="00DB3741" w:rsidRPr="004F698D">
        <w:rPr>
          <w:b/>
          <w:bCs/>
        </w:rPr>
        <w:t>yscyplinarnej do spraw nauczycieli akademickich</w:t>
      </w:r>
      <w:r w:rsidR="0020674A">
        <w:rPr>
          <w:b/>
          <w:bCs/>
        </w:rPr>
        <w:t xml:space="preserve"> </w:t>
      </w:r>
      <w:r w:rsidR="004A57CC">
        <w:rPr>
          <w:b/>
          <w:bCs/>
        </w:rPr>
        <w:br/>
      </w:r>
      <w:r w:rsidR="00A61494">
        <w:rPr>
          <w:b/>
          <w:bCs/>
        </w:rPr>
        <w:t>na kadencję 201</w:t>
      </w:r>
      <w:r w:rsidR="007B02E4">
        <w:rPr>
          <w:b/>
          <w:bCs/>
        </w:rPr>
        <w:t>6</w:t>
      </w:r>
      <w:r w:rsidR="007B02E4" w:rsidRPr="007B02E4">
        <w:rPr>
          <w:bCs/>
        </w:rPr>
        <w:t>–</w:t>
      </w:r>
      <w:r w:rsidR="0020674A">
        <w:rPr>
          <w:b/>
          <w:bCs/>
        </w:rPr>
        <w:t>20</w:t>
      </w:r>
      <w:r w:rsidR="007B02E4">
        <w:rPr>
          <w:b/>
          <w:bCs/>
        </w:rPr>
        <w:t>20</w:t>
      </w:r>
    </w:p>
    <w:p w:rsidR="0020674A" w:rsidRPr="007B02E4" w:rsidRDefault="0020674A" w:rsidP="007B02E4">
      <w:pPr>
        <w:jc w:val="both"/>
        <w:rPr>
          <w:bCs/>
        </w:rPr>
      </w:pPr>
    </w:p>
    <w:p w:rsidR="007B02E4" w:rsidRPr="007B02E4" w:rsidRDefault="007B02E4" w:rsidP="007B02E4">
      <w:pPr>
        <w:spacing w:line="276" w:lineRule="auto"/>
        <w:jc w:val="both"/>
        <w:rPr>
          <w:bCs/>
        </w:rPr>
      </w:pPr>
    </w:p>
    <w:p w:rsidR="00354017" w:rsidRPr="00E57411" w:rsidRDefault="002939A5" w:rsidP="00E57411">
      <w:pPr>
        <w:pStyle w:val="Akapitzlist"/>
        <w:numPr>
          <w:ilvl w:val="0"/>
          <w:numId w:val="3"/>
        </w:numPr>
        <w:ind w:left="284" w:hanging="284"/>
        <w:jc w:val="both"/>
        <w:rPr>
          <w:spacing w:val="-2"/>
          <w:szCs w:val="24"/>
        </w:rPr>
      </w:pPr>
      <w:r w:rsidRPr="00E57411">
        <w:rPr>
          <w:spacing w:val="-2"/>
          <w:szCs w:val="24"/>
        </w:rPr>
        <w:t>Informuje się, iż n</w:t>
      </w:r>
      <w:r w:rsidR="00DB3741" w:rsidRPr="00E57411">
        <w:rPr>
          <w:spacing w:val="-2"/>
          <w:szCs w:val="24"/>
        </w:rPr>
        <w:t xml:space="preserve">a podstawie </w:t>
      </w:r>
      <w:r w:rsidR="00162715" w:rsidRPr="00E57411">
        <w:rPr>
          <w:spacing w:val="-2"/>
          <w:szCs w:val="24"/>
        </w:rPr>
        <w:t xml:space="preserve">§ </w:t>
      </w:r>
      <w:r w:rsidRPr="00E57411">
        <w:rPr>
          <w:spacing w:val="-2"/>
          <w:szCs w:val="24"/>
        </w:rPr>
        <w:t>41</w:t>
      </w:r>
      <w:r w:rsidR="00162715" w:rsidRPr="00E57411">
        <w:rPr>
          <w:spacing w:val="-2"/>
          <w:szCs w:val="24"/>
        </w:rPr>
        <w:t xml:space="preserve"> </w:t>
      </w:r>
      <w:r w:rsidR="0032649B" w:rsidRPr="00E57411">
        <w:rPr>
          <w:spacing w:val="-2"/>
          <w:szCs w:val="24"/>
        </w:rPr>
        <w:t xml:space="preserve">ust. </w:t>
      </w:r>
      <w:r w:rsidR="00FB2A81">
        <w:rPr>
          <w:spacing w:val="-2"/>
          <w:szCs w:val="24"/>
        </w:rPr>
        <w:t xml:space="preserve">2, 3 i </w:t>
      </w:r>
      <w:r w:rsidR="00841278" w:rsidRPr="00E57411">
        <w:rPr>
          <w:spacing w:val="-2"/>
          <w:szCs w:val="24"/>
        </w:rPr>
        <w:t>7</w:t>
      </w:r>
      <w:r w:rsidR="0032649B" w:rsidRPr="00E57411">
        <w:rPr>
          <w:spacing w:val="-2"/>
          <w:szCs w:val="24"/>
        </w:rPr>
        <w:t xml:space="preserve"> </w:t>
      </w:r>
      <w:r w:rsidR="00162715" w:rsidRPr="00E57411">
        <w:rPr>
          <w:spacing w:val="-2"/>
          <w:szCs w:val="24"/>
        </w:rPr>
        <w:t>Statutu</w:t>
      </w:r>
      <w:r w:rsidR="00DB3741" w:rsidRPr="00E57411">
        <w:rPr>
          <w:spacing w:val="-2"/>
          <w:szCs w:val="24"/>
        </w:rPr>
        <w:t xml:space="preserve"> Zachodniopomorskiego Uniwersytetu Techn</w:t>
      </w:r>
      <w:r w:rsidR="0032649B" w:rsidRPr="00E57411">
        <w:rPr>
          <w:spacing w:val="-2"/>
          <w:szCs w:val="24"/>
        </w:rPr>
        <w:t>ologicznego w </w:t>
      </w:r>
      <w:r w:rsidR="00DB3741" w:rsidRPr="00E57411">
        <w:rPr>
          <w:spacing w:val="-2"/>
          <w:szCs w:val="24"/>
        </w:rPr>
        <w:t>Szczecinie</w:t>
      </w:r>
      <w:r w:rsidR="00841278" w:rsidRPr="00E57411">
        <w:rPr>
          <w:spacing w:val="-2"/>
          <w:szCs w:val="24"/>
        </w:rPr>
        <w:t xml:space="preserve"> Sejmik Samorządu Doktorantów</w:t>
      </w:r>
      <w:r w:rsidR="00B83A17">
        <w:rPr>
          <w:spacing w:val="-2"/>
          <w:szCs w:val="24"/>
        </w:rPr>
        <w:t xml:space="preserve"> i</w:t>
      </w:r>
      <w:r w:rsidR="00DF774A">
        <w:rPr>
          <w:spacing w:val="-2"/>
          <w:szCs w:val="24"/>
        </w:rPr>
        <w:t xml:space="preserve"> Rady Wydziałów: Ekonomicznego oraz Techniki Morskiej i Transportu </w:t>
      </w:r>
      <w:r w:rsidR="00841278" w:rsidRPr="00E57411">
        <w:rPr>
          <w:spacing w:val="-2"/>
          <w:szCs w:val="24"/>
        </w:rPr>
        <w:t>dokonał</w:t>
      </w:r>
      <w:r w:rsidR="00DF774A">
        <w:rPr>
          <w:spacing w:val="-2"/>
          <w:szCs w:val="24"/>
        </w:rPr>
        <w:t>y</w:t>
      </w:r>
      <w:r w:rsidR="00841278" w:rsidRPr="00E57411">
        <w:rPr>
          <w:spacing w:val="-2"/>
          <w:szCs w:val="24"/>
        </w:rPr>
        <w:t xml:space="preserve"> wyborów uzupełniających na członk</w:t>
      </w:r>
      <w:r w:rsidR="00DF774A">
        <w:rPr>
          <w:spacing w:val="-2"/>
          <w:szCs w:val="24"/>
        </w:rPr>
        <w:t>ów</w:t>
      </w:r>
      <w:r w:rsidR="00841278" w:rsidRPr="00E57411">
        <w:rPr>
          <w:spacing w:val="-2"/>
          <w:szCs w:val="24"/>
        </w:rPr>
        <w:t xml:space="preserve"> </w:t>
      </w:r>
      <w:r w:rsidR="003049A7" w:rsidRPr="00E57411">
        <w:rPr>
          <w:spacing w:val="-2"/>
          <w:szCs w:val="24"/>
        </w:rPr>
        <w:t>U</w:t>
      </w:r>
      <w:r w:rsidR="0042492D" w:rsidRPr="00E57411">
        <w:rPr>
          <w:spacing w:val="-2"/>
          <w:szCs w:val="24"/>
        </w:rPr>
        <w:t>czelnian</w:t>
      </w:r>
      <w:r w:rsidR="00841278" w:rsidRPr="00E57411">
        <w:rPr>
          <w:spacing w:val="-2"/>
          <w:szCs w:val="24"/>
        </w:rPr>
        <w:t>ej</w:t>
      </w:r>
      <w:r w:rsidR="00DB3741" w:rsidRPr="00E57411">
        <w:rPr>
          <w:spacing w:val="-2"/>
          <w:szCs w:val="24"/>
        </w:rPr>
        <w:t xml:space="preserve"> </w:t>
      </w:r>
      <w:r w:rsidR="003049A7" w:rsidRPr="00E57411">
        <w:rPr>
          <w:spacing w:val="-2"/>
          <w:szCs w:val="24"/>
        </w:rPr>
        <w:t>K</w:t>
      </w:r>
      <w:r w:rsidR="00DB3741" w:rsidRPr="00E57411">
        <w:rPr>
          <w:spacing w:val="-2"/>
          <w:szCs w:val="24"/>
        </w:rPr>
        <w:t>omisj</w:t>
      </w:r>
      <w:r w:rsidR="00841278" w:rsidRPr="00E57411">
        <w:rPr>
          <w:spacing w:val="-2"/>
          <w:szCs w:val="24"/>
        </w:rPr>
        <w:t>i</w:t>
      </w:r>
      <w:r w:rsidR="00DB3741" w:rsidRPr="00E57411">
        <w:rPr>
          <w:spacing w:val="-2"/>
          <w:szCs w:val="24"/>
        </w:rPr>
        <w:t xml:space="preserve"> </w:t>
      </w:r>
      <w:r w:rsidR="003049A7" w:rsidRPr="00E57411">
        <w:rPr>
          <w:spacing w:val="-2"/>
          <w:szCs w:val="24"/>
        </w:rPr>
        <w:t>D</w:t>
      </w:r>
      <w:r w:rsidR="00DB3741" w:rsidRPr="00E57411">
        <w:rPr>
          <w:spacing w:val="-2"/>
          <w:szCs w:val="24"/>
        </w:rPr>
        <w:t>yscyplinarn</w:t>
      </w:r>
      <w:r w:rsidR="00841278" w:rsidRPr="00E57411">
        <w:rPr>
          <w:spacing w:val="-2"/>
          <w:szCs w:val="24"/>
        </w:rPr>
        <w:t>ej</w:t>
      </w:r>
      <w:r w:rsidR="00DB3741" w:rsidRPr="00E57411">
        <w:rPr>
          <w:spacing w:val="-2"/>
          <w:szCs w:val="24"/>
        </w:rPr>
        <w:t xml:space="preserve"> do spraw nauczycieli akade</w:t>
      </w:r>
      <w:r w:rsidR="005E5C7E" w:rsidRPr="00E57411">
        <w:rPr>
          <w:spacing w:val="-2"/>
          <w:szCs w:val="24"/>
        </w:rPr>
        <w:t>mickich</w:t>
      </w:r>
      <w:r w:rsidRPr="00E57411">
        <w:rPr>
          <w:spacing w:val="-2"/>
          <w:szCs w:val="24"/>
        </w:rPr>
        <w:t xml:space="preserve"> na</w:t>
      </w:r>
      <w:r w:rsidR="005E5C7E" w:rsidRPr="00E57411">
        <w:rPr>
          <w:spacing w:val="-2"/>
          <w:szCs w:val="24"/>
        </w:rPr>
        <w:t xml:space="preserve"> </w:t>
      </w:r>
      <w:r w:rsidRPr="00E57411">
        <w:rPr>
          <w:spacing w:val="-2"/>
          <w:szCs w:val="24"/>
        </w:rPr>
        <w:t>kadencję 201</w:t>
      </w:r>
      <w:r w:rsidR="007B02E4" w:rsidRPr="00E57411">
        <w:rPr>
          <w:spacing w:val="-2"/>
          <w:szCs w:val="24"/>
        </w:rPr>
        <w:t>6</w:t>
      </w:r>
      <w:r w:rsidR="007B02E4" w:rsidRPr="00E57411">
        <w:rPr>
          <w:bCs/>
        </w:rPr>
        <w:t>–</w:t>
      </w:r>
      <w:r w:rsidRPr="00E57411">
        <w:rPr>
          <w:spacing w:val="-2"/>
          <w:szCs w:val="24"/>
        </w:rPr>
        <w:t>20</w:t>
      </w:r>
      <w:r w:rsidR="007B02E4" w:rsidRPr="00E57411">
        <w:rPr>
          <w:spacing w:val="-2"/>
          <w:szCs w:val="24"/>
        </w:rPr>
        <w:t>20</w:t>
      </w:r>
      <w:r w:rsidR="00841278" w:rsidRPr="00E57411">
        <w:rPr>
          <w:spacing w:val="-2"/>
          <w:szCs w:val="24"/>
        </w:rPr>
        <w:t>.</w:t>
      </w:r>
      <w:r w:rsidR="00D32F35" w:rsidRPr="00E57411">
        <w:rPr>
          <w:spacing w:val="-2"/>
          <w:szCs w:val="24"/>
        </w:rPr>
        <w:t xml:space="preserve"> </w:t>
      </w:r>
      <w:r w:rsidR="00DF774A">
        <w:rPr>
          <w:spacing w:val="-2"/>
          <w:szCs w:val="24"/>
        </w:rPr>
        <w:t>P</w:t>
      </w:r>
      <w:r w:rsidR="00D32F35" w:rsidRPr="00E57411">
        <w:rPr>
          <w:spacing w:val="-2"/>
          <w:szCs w:val="24"/>
        </w:rPr>
        <w:t xml:space="preserve">odaje się do wiadomości aktualny skład </w:t>
      </w:r>
      <w:r w:rsidR="00331792" w:rsidRPr="00E57411">
        <w:rPr>
          <w:spacing w:val="-2"/>
          <w:szCs w:val="24"/>
        </w:rPr>
        <w:t>tej k</w:t>
      </w:r>
      <w:r w:rsidR="00D32F35" w:rsidRPr="00E57411">
        <w:rPr>
          <w:spacing w:val="-2"/>
          <w:szCs w:val="24"/>
        </w:rPr>
        <w:t>omisji</w:t>
      </w:r>
      <w:r w:rsidR="0020674A" w:rsidRPr="00E57411">
        <w:rPr>
          <w:spacing w:val="-2"/>
          <w:szCs w:val="24"/>
        </w:rPr>
        <w:t>:</w:t>
      </w:r>
    </w:p>
    <w:p w:rsidR="004F698D" w:rsidRDefault="008A5FEB" w:rsidP="00BF27D9">
      <w:pPr>
        <w:spacing w:before="120"/>
        <w:ind w:left="284"/>
        <w:rPr>
          <w:szCs w:val="24"/>
        </w:rPr>
      </w:pPr>
      <w:r>
        <w:rPr>
          <w:szCs w:val="24"/>
        </w:rPr>
        <w:t>p</w:t>
      </w:r>
      <w:r w:rsidR="00A61494">
        <w:rPr>
          <w:szCs w:val="24"/>
        </w:rPr>
        <w:t>rzewodniczący</w:t>
      </w:r>
    </w:p>
    <w:p w:rsidR="00907D17" w:rsidRPr="00907D17" w:rsidRDefault="00907D17" w:rsidP="00BF27D9">
      <w:pPr>
        <w:spacing w:before="60"/>
        <w:ind w:left="284" w:firstLine="283"/>
        <w:rPr>
          <w:szCs w:val="24"/>
        </w:rPr>
      </w:pPr>
      <w:r w:rsidRPr="00907D17">
        <w:rPr>
          <w:szCs w:val="24"/>
        </w:rPr>
        <w:t>dr hab. Tomasz Sobczak</w:t>
      </w:r>
      <w:r w:rsidRPr="00907D17">
        <w:rPr>
          <w:szCs w:val="24"/>
        </w:rPr>
        <w:tab/>
      </w:r>
      <w:r w:rsidRPr="00907D17">
        <w:rPr>
          <w:szCs w:val="24"/>
        </w:rPr>
        <w:tab/>
      </w:r>
      <w:r w:rsidRPr="00907D17">
        <w:rPr>
          <w:szCs w:val="24"/>
        </w:rPr>
        <w:tab/>
      </w:r>
      <w:r w:rsidRPr="00907D17">
        <w:rPr>
          <w:szCs w:val="24"/>
        </w:rPr>
        <w:tab/>
        <w:t>(WIMiM)</w:t>
      </w:r>
    </w:p>
    <w:p w:rsidR="00B8505A" w:rsidRPr="00907D17" w:rsidRDefault="0042492D" w:rsidP="00BF27D9">
      <w:pPr>
        <w:spacing w:before="60"/>
        <w:ind w:left="284"/>
        <w:rPr>
          <w:szCs w:val="24"/>
        </w:rPr>
      </w:pPr>
      <w:r w:rsidRPr="00907D17">
        <w:rPr>
          <w:szCs w:val="24"/>
        </w:rPr>
        <w:t>c</w:t>
      </w:r>
      <w:r w:rsidR="00B8505A" w:rsidRPr="00907D17">
        <w:rPr>
          <w:szCs w:val="24"/>
        </w:rPr>
        <w:t>złonkowie:</w:t>
      </w:r>
    </w:p>
    <w:p w:rsidR="008301C4" w:rsidRPr="00907D17" w:rsidRDefault="008301C4" w:rsidP="00BF27D9">
      <w:pPr>
        <w:spacing w:before="60"/>
        <w:ind w:left="284" w:firstLine="283"/>
        <w:rPr>
          <w:szCs w:val="24"/>
        </w:rPr>
      </w:pPr>
      <w:r w:rsidRPr="00907D17">
        <w:rPr>
          <w:szCs w:val="24"/>
        </w:rPr>
        <w:t xml:space="preserve">prof. dr hab. </w:t>
      </w:r>
      <w:r w:rsidR="00155A98" w:rsidRPr="00907D17">
        <w:rPr>
          <w:szCs w:val="24"/>
        </w:rPr>
        <w:t xml:space="preserve">inż. </w:t>
      </w:r>
      <w:r w:rsidRPr="00907D17">
        <w:rPr>
          <w:szCs w:val="24"/>
        </w:rPr>
        <w:t>Jerzy Wójcik</w:t>
      </w:r>
      <w:r w:rsidR="0020674A" w:rsidRPr="00907D17">
        <w:rPr>
          <w:szCs w:val="24"/>
        </w:rPr>
        <w:tab/>
      </w:r>
      <w:r w:rsidR="0020674A" w:rsidRPr="00907D17">
        <w:rPr>
          <w:szCs w:val="24"/>
        </w:rPr>
        <w:tab/>
      </w:r>
      <w:r w:rsidR="0020674A" w:rsidRPr="00907D17">
        <w:rPr>
          <w:szCs w:val="24"/>
        </w:rPr>
        <w:tab/>
      </w:r>
      <w:r w:rsidR="0020674A" w:rsidRPr="00907D17">
        <w:rPr>
          <w:szCs w:val="24"/>
        </w:rPr>
        <w:tab/>
      </w:r>
      <w:r w:rsidRPr="00907D17">
        <w:rPr>
          <w:szCs w:val="24"/>
        </w:rPr>
        <w:t>(WBiHZ)</w:t>
      </w:r>
    </w:p>
    <w:p w:rsidR="008301C4" w:rsidRPr="00907D17" w:rsidRDefault="008301C4" w:rsidP="00BF27D9">
      <w:pPr>
        <w:spacing w:before="60"/>
        <w:ind w:left="284" w:firstLine="283"/>
        <w:rPr>
          <w:szCs w:val="24"/>
        </w:rPr>
      </w:pPr>
      <w:r w:rsidRPr="00907D17">
        <w:rPr>
          <w:szCs w:val="24"/>
          <w:lang w:val="de-DE"/>
        </w:rPr>
        <w:t xml:space="preserve">dr hab. inż. arch. </w:t>
      </w:r>
      <w:r w:rsidR="005D7574" w:rsidRPr="00907D17">
        <w:rPr>
          <w:szCs w:val="24"/>
        </w:rPr>
        <w:t>Marek Wołoszyn,</w:t>
      </w:r>
      <w:r w:rsidR="005D7574" w:rsidRPr="00907D17">
        <w:rPr>
          <w:szCs w:val="24"/>
          <w:lang w:val="de-DE"/>
        </w:rPr>
        <w:t xml:space="preserve"> prof. nadzw.</w:t>
      </w:r>
      <w:r w:rsidR="0020674A" w:rsidRPr="00907D17">
        <w:rPr>
          <w:szCs w:val="24"/>
        </w:rPr>
        <w:tab/>
      </w:r>
      <w:r w:rsidRPr="00907D17">
        <w:rPr>
          <w:szCs w:val="24"/>
        </w:rPr>
        <w:t>(WBiA)</w:t>
      </w:r>
    </w:p>
    <w:p w:rsidR="008301C4" w:rsidRPr="00907D17" w:rsidRDefault="007B02E4" w:rsidP="00BF27D9">
      <w:pPr>
        <w:spacing w:before="60"/>
        <w:ind w:left="284" w:firstLine="283"/>
        <w:rPr>
          <w:szCs w:val="24"/>
        </w:rPr>
      </w:pPr>
      <w:r w:rsidRPr="00907D17">
        <w:rPr>
          <w:szCs w:val="24"/>
        </w:rPr>
        <w:t>prof. dr hab. inż. Konstanty Marek Gawrylczyk</w:t>
      </w:r>
      <w:r w:rsidR="0020674A" w:rsidRPr="00907D17">
        <w:rPr>
          <w:szCs w:val="24"/>
        </w:rPr>
        <w:tab/>
      </w:r>
      <w:r w:rsidR="008301C4" w:rsidRPr="00907D17">
        <w:rPr>
          <w:szCs w:val="24"/>
        </w:rPr>
        <w:t>(</w:t>
      </w:r>
      <w:r w:rsidRPr="00907D17">
        <w:rPr>
          <w:szCs w:val="24"/>
          <w:lang w:val="de-DE"/>
        </w:rPr>
        <w:t>WE</w:t>
      </w:r>
      <w:r w:rsidR="008301C4" w:rsidRPr="00907D17">
        <w:rPr>
          <w:szCs w:val="24"/>
        </w:rPr>
        <w:t>)</w:t>
      </w:r>
    </w:p>
    <w:p w:rsidR="008301C4" w:rsidRPr="00907D17" w:rsidRDefault="008301C4" w:rsidP="00BF27D9">
      <w:pPr>
        <w:spacing w:before="60"/>
        <w:ind w:left="284" w:firstLine="283"/>
        <w:rPr>
          <w:szCs w:val="24"/>
          <w:lang w:val="de-DE"/>
        </w:rPr>
      </w:pPr>
      <w:r w:rsidRPr="00907D17">
        <w:rPr>
          <w:szCs w:val="24"/>
          <w:lang w:val="de-DE"/>
        </w:rPr>
        <w:t xml:space="preserve">dr </w:t>
      </w:r>
      <w:r w:rsidR="002349E4">
        <w:rPr>
          <w:szCs w:val="24"/>
          <w:lang w:val="de-DE"/>
        </w:rPr>
        <w:t xml:space="preserve">Joanna </w:t>
      </w:r>
      <w:proofErr w:type="spellStart"/>
      <w:r w:rsidR="002349E4">
        <w:rPr>
          <w:szCs w:val="24"/>
          <w:lang w:val="de-DE"/>
        </w:rPr>
        <w:t>Hernik</w:t>
      </w:r>
      <w:proofErr w:type="spellEnd"/>
      <w:r w:rsidR="0020674A" w:rsidRPr="00907D17">
        <w:rPr>
          <w:szCs w:val="24"/>
          <w:lang w:val="de-DE"/>
        </w:rPr>
        <w:tab/>
      </w:r>
      <w:r w:rsidR="002349E4">
        <w:rPr>
          <w:szCs w:val="24"/>
          <w:lang w:val="de-DE"/>
        </w:rPr>
        <w:tab/>
      </w:r>
      <w:r w:rsidR="002349E4">
        <w:rPr>
          <w:szCs w:val="24"/>
          <w:lang w:val="de-DE"/>
        </w:rPr>
        <w:tab/>
      </w:r>
      <w:r w:rsidR="002349E4">
        <w:rPr>
          <w:szCs w:val="24"/>
          <w:lang w:val="de-DE"/>
        </w:rPr>
        <w:tab/>
      </w:r>
      <w:r w:rsidR="002349E4">
        <w:rPr>
          <w:szCs w:val="24"/>
          <w:lang w:val="de-DE"/>
        </w:rPr>
        <w:tab/>
      </w:r>
      <w:r w:rsidRPr="00907D17">
        <w:rPr>
          <w:szCs w:val="24"/>
          <w:lang w:val="de-DE"/>
        </w:rPr>
        <w:t>(</w:t>
      </w:r>
      <w:r w:rsidR="007B02E4" w:rsidRPr="00907D17">
        <w:rPr>
          <w:szCs w:val="24"/>
        </w:rPr>
        <w:t>WEkon</w:t>
      </w:r>
      <w:r w:rsidRPr="00907D17">
        <w:rPr>
          <w:szCs w:val="24"/>
          <w:lang w:val="de-DE"/>
        </w:rPr>
        <w:t>)</w:t>
      </w:r>
    </w:p>
    <w:p w:rsidR="008301C4" w:rsidRPr="00907D17" w:rsidRDefault="008301C4" w:rsidP="00BF27D9">
      <w:pPr>
        <w:spacing w:before="60"/>
        <w:ind w:left="284" w:firstLine="283"/>
        <w:rPr>
          <w:szCs w:val="24"/>
          <w:lang w:val="de-DE"/>
        </w:rPr>
      </w:pPr>
      <w:r w:rsidRPr="00907D17">
        <w:rPr>
          <w:szCs w:val="24"/>
          <w:lang w:val="de-DE"/>
        </w:rPr>
        <w:t xml:space="preserve">dr inż. </w:t>
      </w:r>
      <w:r w:rsidR="00644E7D" w:rsidRPr="00907D17">
        <w:rPr>
          <w:szCs w:val="24"/>
          <w:lang w:val="de-DE"/>
        </w:rPr>
        <w:t xml:space="preserve">Joanna </w:t>
      </w:r>
      <w:proofErr w:type="spellStart"/>
      <w:r w:rsidR="00644E7D" w:rsidRPr="00907D17">
        <w:rPr>
          <w:szCs w:val="24"/>
          <w:lang w:val="de-DE"/>
        </w:rPr>
        <w:t>Kołodziejczyk</w:t>
      </w:r>
      <w:proofErr w:type="spellEnd"/>
      <w:r w:rsidR="0020674A" w:rsidRPr="00907D17">
        <w:rPr>
          <w:szCs w:val="24"/>
          <w:lang w:val="de-DE"/>
        </w:rPr>
        <w:tab/>
      </w:r>
      <w:r w:rsidR="0020674A" w:rsidRPr="00907D17">
        <w:rPr>
          <w:szCs w:val="24"/>
          <w:lang w:val="de-DE"/>
        </w:rPr>
        <w:tab/>
      </w:r>
      <w:r w:rsidR="0020674A" w:rsidRPr="00907D17">
        <w:rPr>
          <w:szCs w:val="24"/>
          <w:lang w:val="de-DE"/>
        </w:rPr>
        <w:tab/>
      </w:r>
      <w:r w:rsidR="0020674A" w:rsidRPr="00907D17">
        <w:rPr>
          <w:szCs w:val="24"/>
          <w:lang w:val="de-DE"/>
        </w:rPr>
        <w:tab/>
      </w:r>
      <w:r w:rsidRPr="00907D17">
        <w:rPr>
          <w:szCs w:val="24"/>
          <w:lang w:val="de-DE"/>
        </w:rPr>
        <w:t>(WI)</w:t>
      </w:r>
    </w:p>
    <w:p w:rsidR="008301C4" w:rsidRPr="00907D17" w:rsidRDefault="008301C4" w:rsidP="00BF27D9">
      <w:pPr>
        <w:spacing w:before="60"/>
        <w:ind w:left="284" w:firstLine="283"/>
        <w:rPr>
          <w:szCs w:val="24"/>
          <w:lang w:val="de-DE"/>
        </w:rPr>
      </w:pPr>
      <w:r w:rsidRPr="00907D17">
        <w:rPr>
          <w:szCs w:val="24"/>
          <w:lang w:val="de-DE"/>
        </w:rPr>
        <w:t>prof. dr hab. Stefan Friedrich</w:t>
      </w:r>
      <w:r w:rsidR="0020674A" w:rsidRPr="00907D17">
        <w:rPr>
          <w:szCs w:val="24"/>
          <w:lang w:val="de-DE"/>
        </w:rPr>
        <w:tab/>
      </w:r>
      <w:r w:rsidR="0020674A" w:rsidRPr="00907D17">
        <w:rPr>
          <w:szCs w:val="24"/>
          <w:lang w:val="de-DE"/>
        </w:rPr>
        <w:tab/>
      </w:r>
      <w:r w:rsidR="0020674A" w:rsidRPr="00907D17">
        <w:rPr>
          <w:szCs w:val="24"/>
          <w:lang w:val="de-DE"/>
        </w:rPr>
        <w:tab/>
      </w:r>
      <w:r w:rsidR="0020674A" w:rsidRPr="00907D17">
        <w:rPr>
          <w:szCs w:val="24"/>
          <w:lang w:val="de-DE"/>
        </w:rPr>
        <w:tab/>
      </w:r>
      <w:r w:rsidRPr="00907D17">
        <w:rPr>
          <w:szCs w:val="24"/>
          <w:lang w:val="de-DE"/>
        </w:rPr>
        <w:t>(WKŚiR)</w:t>
      </w:r>
    </w:p>
    <w:p w:rsidR="008301C4" w:rsidRPr="00907D17" w:rsidRDefault="008301C4" w:rsidP="00BF27D9">
      <w:pPr>
        <w:spacing w:before="60"/>
        <w:ind w:left="284" w:firstLine="283"/>
        <w:rPr>
          <w:szCs w:val="24"/>
          <w:lang w:val="de-DE"/>
        </w:rPr>
      </w:pPr>
      <w:r w:rsidRPr="00907D17">
        <w:rPr>
          <w:szCs w:val="24"/>
          <w:lang w:val="de-DE"/>
        </w:rPr>
        <w:t>prof. dr hab.</w:t>
      </w:r>
      <w:r w:rsidR="0020674A" w:rsidRPr="00907D17">
        <w:rPr>
          <w:szCs w:val="24"/>
          <w:lang w:val="de-DE"/>
        </w:rPr>
        <w:t xml:space="preserve"> Kinga </w:t>
      </w:r>
      <w:proofErr w:type="spellStart"/>
      <w:r w:rsidR="0020674A" w:rsidRPr="00907D17">
        <w:rPr>
          <w:szCs w:val="24"/>
          <w:lang w:val="de-DE"/>
        </w:rPr>
        <w:t>Mazurkiewicz-Zapałowicz</w:t>
      </w:r>
      <w:proofErr w:type="spellEnd"/>
      <w:r w:rsidR="0020674A" w:rsidRPr="00907D17">
        <w:rPr>
          <w:szCs w:val="24"/>
          <w:lang w:val="de-DE"/>
        </w:rPr>
        <w:tab/>
      </w:r>
      <w:r w:rsidRPr="00907D17">
        <w:rPr>
          <w:szCs w:val="24"/>
          <w:lang w:val="de-DE"/>
        </w:rPr>
        <w:t>(WNoŻiR)</w:t>
      </w:r>
    </w:p>
    <w:p w:rsidR="008301C4" w:rsidRPr="00907D17" w:rsidRDefault="007B02E4" w:rsidP="00BF27D9">
      <w:pPr>
        <w:spacing w:before="60"/>
        <w:ind w:left="284" w:firstLine="283"/>
        <w:rPr>
          <w:szCs w:val="24"/>
        </w:rPr>
      </w:pPr>
      <w:r w:rsidRPr="00907D17">
        <w:rPr>
          <w:szCs w:val="24"/>
        </w:rPr>
        <w:t xml:space="preserve">prof. </w:t>
      </w:r>
      <w:r w:rsidR="008301C4" w:rsidRPr="00907D17">
        <w:rPr>
          <w:szCs w:val="24"/>
        </w:rPr>
        <w:t>dr hab. inż.</w:t>
      </w:r>
      <w:r w:rsidR="00CF5D66" w:rsidRPr="00907D17">
        <w:rPr>
          <w:szCs w:val="24"/>
        </w:rPr>
        <w:t xml:space="preserve"> </w:t>
      </w:r>
      <w:r w:rsidRPr="00907D17">
        <w:rPr>
          <w:szCs w:val="24"/>
        </w:rPr>
        <w:t>Marek Gryta</w:t>
      </w:r>
      <w:r w:rsidRPr="00907D17">
        <w:rPr>
          <w:szCs w:val="24"/>
        </w:rPr>
        <w:tab/>
      </w:r>
      <w:r w:rsidRPr="00907D17">
        <w:rPr>
          <w:szCs w:val="24"/>
        </w:rPr>
        <w:tab/>
      </w:r>
      <w:r w:rsidR="0020674A" w:rsidRPr="00907D17">
        <w:rPr>
          <w:szCs w:val="24"/>
        </w:rPr>
        <w:tab/>
      </w:r>
      <w:r w:rsidR="00CF5D66" w:rsidRPr="00907D17">
        <w:rPr>
          <w:szCs w:val="24"/>
        </w:rPr>
        <w:tab/>
      </w:r>
      <w:r w:rsidR="008301C4" w:rsidRPr="00907D17">
        <w:rPr>
          <w:szCs w:val="24"/>
        </w:rPr>
        <w:t>(WTiICh)</w:t>
      </w:r>
    </w:p>
    <w:p w:rsidR="008301C4" w:rsidRPr="00907D17" w:rsidRDefault="008301C4" w:rsidP="00BF27D9">
      <w:pPr>
        <w:spacing w:before="60"/>
        <w:ind w:left="284" w:firstLine="283"/>
        <w:rPr>
          <w:szCs w:val="24"/>
        </w:rPr>
      </w:pPr>
      <w:r w:rsidRPr="00907D17">
        <w:rPr>
          <w:szCs w:val="24"/>
          <w:lang w:val="de-DE"/>
        </w:rPr>
        <w:t xml:space="preserve">dr hab. inż. </w:t>
      </w:r>
      <w:r w:rsidR="002349E4">
        <w:rPr>
          <w:szCs w:val="24"/>
          <w:lang w:val="de-DE"/>
        </w:rPr>
        <w:t xml:space="preserve">Andrzej </w:t>
      </w:r>
      <w:proofErr w:type="spellStart"/>
      <w:r w:rsidR="002349E4">
        <w:rPr>
          <w:szCs w:val="24"/>
          <w:lang w:val="de-DE"/>
        </w:rPr>
        <w:t>Banasz</w:t>
      </w:r>
      <w:r w:rsidR="009059E6">
        <w:rPr>
          <w:szCs w:val="24"/>
          <w:lang w:val="de-DE"/>
        </w:rPr>
        <w:t>e</w:t>
      </w:r>
      <w:r w:rsidR="002349E4">
        <w:rPr>
          <w:szCs w:val="24"/>
          <w:lang w:val="de-DE"/>
        </w:rPr>
        <w:t>k</w:t>
      </w:r>
      <w:proofErr w:type="spellEnd"/>
      <w:r w:rsidR="002349E4">
        <w:rPr>
          <w:szCs w:val="24"/>
          <w:lang w:val="de-DE"/>
        </w:rPr>
        <w:tab/>
      </w:r>
      <w:r w:rsidR="002349E4">
        <w:rPr>
          <w:szCs w:val="24"/>
          <w:lang w:val="de-DE"/>
        </w:rPr>
        <w:tab/>
      </w:r>
      <w:r w:rsidR="0020674A" w:rsidRPr="00907D17">
        <w:rPr>
          <w:szCs w:val="24"/>
        </w:rPr>
        <w:tab/>
      </w:r>
      <w:r w:rsidR="0020674A" w:rsidRPr="00907D17">
        <w:rPr>
          <w:szCs w:val="24"/>
        </w:rPr>
        <w:tab/>
      </w:r>
      <w:r w:rsidRPr="00907D17">
        <w:rPr>
          <w:szCs w:val="24"/>
        </w:rPr>
        <w:t>(WTM</w:t>
      </w:r>
      <w:r w:rsidR="0020674A" w:rsidRPr="00907D17">
        <w:rPr>
          <w:szCs w:val="24"/>
        </w:rPr>
        <w:t>iT</w:t>
      </w:r>
      <w:r w:rsidRPr="00907D17">
        <w:rPr>
          <w:szCs w:val="24"/>
        </w:rPr>
        <w:t>)</w:t>
      </w:r>
    </w:p>
    <w:p w:rsidR="008301C4" w:rsidRPr="00907D17" w:rsidRDefault="00907D17" w:rsidP="00BF27D9">
      <w:pPr>
        <w:spacing w:before="120"/>
        <w:ind w:left="284" w:firstLine="284"/>
        <w:rPr>
          <w:szCs w:val="24"/>
        </w:rPr>
      </w:pPr>
      <w:r w:rsidRPr="00907D17">
        <w:rPr>
          <w:szCs w:val="24"/>
        </w:rPr>
        <w:t>Mateusz Gliźniewicz</w:t>
      </w:r>
      <w:r w:rsidR="00A61494" w:rsidRPr="00907D17">
        <w:rPr>
          <w:szCs w:val="24"/>
        </w:rPr>
        <w:t xml:space="preserve"> </w:t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A61494" w:rsidRPr="00907D17">
        <w:rPr>
          <w:szCs w:val="24"/>
        </w:rPr>
        <w:t>student</w:t>
      </w:r>
      <w:r w:rsidRPr="00907D17">
        <w:rPr>
          <w:szCs w:val="24"/>
        </w:rPr>
        <w:t xml:space="preserve"> WBiHZ</w:t>
      </w:r>
    </w:p>
    <w:p w:rsidR="008301C4" w:rsidRPr="00907D17" w:rsidRDefault="00907D17" w:rsidP="00BF27D9">
      <w:pPr>
        <w:spacing w:before="60"/>
        <w:ind w:left="284" w:firstLine="283"/>
        <w:rPr>
          <w:szCs w:val="24"/>
        </w:rPr>
      </w:pPr>
      <w:r w:rsidRPr="00907D17">
        <w:rPr>
          <w:szCs w:val="24"/>
        </w:rPr>
        <w:t>Karol Rogalski</w:t>
      </w:r>
      <w:r w:rsidR="00A61494" w:rsidRPr="00907D17">
        <w:rPr>
          <w:szCs w:val="24"/>
        </w:rPr>
        <w:t xml:space="preserve"> </w:t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8301C4" w:rsidRPr="00907D17">
        <w:rPr>
          <w:szCs w:val="24"/>
        </w:rPr>
        <w:t>student</w:t>
      </w:r>
      <w:r w:rsidRPr="00907D17">
        <w:rPr>
          <w:szCs w:val="24"/>
        </w:rPr>
        <w:t xml:space="preserve"> WTiICh</w:t>
      </w:r>
    </w:p>
    <w:p w:rsidR="00DB3741" w:rsidRDefault="008301C4" w:rsidP="00BF27D9">
      <w:pPr>
        <w:spacing w:before="120"/>
        <w:ind w:left="284" w:firstLine="284"/>
        <w:rPr>
          <w:szCs w:val="24"/>
          <w:lang w:val="de-DE"/>
        </w:rPr>
      </w:pPr>
      <w:r w:rsidRPr="00907D17">
        <w:rPr>
          <w:szCs w:val="24"/>
        </w:rPr>
        <w:t xml:space="preserve">mgr inż. </w:t>
      </w:r>
      <w:r w:rsidR="00D32F35">
        <w:rPr>
          <w:szCs w:val="24"/>
        </w:rPr>
        <w:t>Martyna Sobczyk</w:t>
      </w:r>
      <w:r w:rsidR="00A61494" w:rsidRPr="00907D17">
        <w:rPr>
          <w:szCs w:val="24"/>
        </w:rPr>
        <w:t xml:space="preserve"> </w:t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="00BF27D9">
        <w:rPr>
          <w:szCs w:val="24"/>
        </w:rPr>
        <w:tab/>
      </w:r>
      <w:r w:rsidRPr="00907D17">
        <w:rPr>
          <w:szCs w:val="24"/>
        </w:rPr>
        <w:t>doktorant</w:t>
      </w:r>
      <w:r w:rsidR="00644E7D" w:rsidRPr="00907D17">
        <w:rPr>
          <w:szCs w:val="24"/>
        </w:rPr>
        <w:t xml:space="preserve">ka </w:t>
      </w:r>
      <w:r w:rsidR="00D32F35" w:rsidRPr="00907D17">
        <w:rPr>
          <w:szCs w:val="24"/>
          <w:lang w:val="de-DE"/>
        </w:rPr>
        <w:t>WKŚiR</w:t>
      </w:r>
    </w:p>
    <w:p w:rsidR="00BF27D9" w:rsidRPr="00907D17" w:rsidRDefault="00BF27D9" w:rsidP="00BF27D9">
      <w:pPr>
        <w:spacing w:before="60"/>
        <w:ind w:left="284" w:firstLine="283"/>
        <w:rPr>
          <w:szCs w:val="24"/>
        </w:rPr>
      </w:pPr>
    </w:p>
    <w:p w:rsidR="00DB3741" w:rsidRDefault="00E57411" w:rsidP="00EF7291">
      <w:pPr>
        <w:pStyle w:val="Akapitzlist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EF7291">
        <w:rPr>
          <w:szCs w:val="24"/>
        </w:rPr>
        <w:t>Traci moc komunikat nr 34</w:t>
      </w:r>
      <w:r w:rsidR="00EF7291" w:rsidRPr="00EF7291">
        <w:rPr>
          <w:szCs w:val="24"/>
        </w:rPr>
        <w:t xml:space="preserve"> Rektora ZUT z dnia 12 października 2016 r. o wyborze Uczelnianej Komisji Dyscyplinarnej do spraw nauczycieli akademickich na kadencję 2016–2020</w:t>
      </w:r>
      <w:r w:rsidR="00EF7291">
        <w:rPr>
          <w:szCs w:val="24"/>
        </w:rPr>
        <w:t>.</w:t>
      </w:r>
    </w:p>
    <w:p w:rsidR="00EF7291" w:rsidRDefault="00EF7291" w:rsidP="00EF7291">
      <w:pPr>
        <w:pStyle w:val="Akapitzlist"/>
        <w:ind w:left="0"/>
        <w:jc w:val="both"/>
        <w:rPr>
          <w:szCs w:val="24"/>
        </w:rPr>
      </w:pPr>
    </w:p>
    <w:p w:rsidR="00EF7291" w:rsidRPr="00EF7291" w:rsidRDefault="00EF7291" w:rsidP="00EF7291">
      <w:pPr>
        <w:pStyle w:val="Akapitzlist"/>
        <w:ind w:left="0"/>
        <w:jc w:val="both"/>
        <w:rPr>
          <w:szCs w:val="24"/>
        </w:rPr>
      </w:pPr>
    </w:p>
    <w:p w:rsidR="00DB3741" w:rsidRPr="004F698D" w:rsidRDefault="00DB3741" w:rsidP="00EF7291">
      <w:pPr>
        <w:rPr>
          <w:szCs w:val="24"/>
        </w:rPr>
      </w:pPr>
    </w:p>
    <w:p w:rsidR="00C958FA" w:rsidRDefault="00C958FA" w:rsidP="00EF7291">
      <w:pPr>
        <w:ind w:left="3969"/>
        <w:jc w:val="center"/>
        <w:rPr>
          <w:szCs w:val="24"/>
        </w:rPr>
      </w:pPr>
      <w:r w:rsidRPr="004F698D">
        <w:rPr>
          <w:szCs w:val="24"/>
        </w:rPr>
        <w:t>Rektor</w:t>
      </w:r>
    </w:p>
    <w:p w:rsidR="0020674A" w:rsidRPr="004F698D" w:rsidRDefault="0020674A" w:rsidP="00EF7291">
      <w:pPr>
        <w:spacing w:line="600" w:lineRule="auto"/>
        <w:ind w:left="3969"/>
        <w:jc w:val="center"/>
        <w:rPr>
          <w:szCs w:val="24"/>
        </w:rPr>
      </w:pPr>
    </w:p>
    <w:p w:rsidR="00DB3741" w:rsidRPr="004F698D" w:rsidRDefault="00C958FA" w:rsidP="00EF7291">
      <w:pPr>
        <w:ind w:left="3969"/>
        <w:jc w:val="center"/>
        <w:rPr>
          <w:szCs w:val="24"/>
        </w:rPr>
      </w:pPr>
      <w:r w:rsidRPr="004F698D">
        <w:rPr>
          <w:szCs w:val="24"/>
        </w:rPr>
        <w:t xml:space="preserve">dr hab. inż. </w:t>
      </w:r>
      <w:r w:rsidR="007B02E4">
        <w:rPr>
          <w:szCs w:val="24"/>
        </w:rPr>
        <w:t>Jacek Wróbel,</w:t>
      </w:r>
      <w:r w:rsidR="007B02E4" w:rsidRPr="007B02E4">
        <w:rPr>
          <w:szCs w:val="24"/>
        </w:rPr>
        <w:t xml:space="preserve"> </w:t>
      </w:r>
      <w:r w:rsidR="007B02E4" w:rsidRPr="004F698D">
        <w:rPr>
          <w:szCs w:val="24"/>
        </w:rPr>
        <w:t>prof.</w:t>
      </w:r>
      <w:r w:rsidR="007B02E4">
        <w:rPr>
          <w:szCs w:val="24"/>
        </w:rPr>
        <w:t xml:space="preserve"> nadzw.</w:t>
      </w:r>
    </w:p>
    <w:sectPr w:rsidR="00DB3741" w:rsidRPr="004F698D" w:rsidSect="00DB37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B5" w:rsidRDefault="005178B5">
      <w:r>
        <w:separator/>
      </w:r>
    </w:p>
  </w:endnote>
  <w:endnote w:type="continuationSeparator" w:id="0">
    <w:p w:rsidR="005178B5" w:rsidRDefault="0051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B5" w:rsidRDefault="005178B5">
      <w:r>
        <w:separator/>
      </w:r>
    </w:p>
  </w:footnote>
  <w:footnote w:type="continuationSeparator" w:id="0">
    <w:p w:rsidR="005178B5" w:rsidRDefault="0051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1C7"/>
    <w:multiLevelType w:val="hybridMultilevel"/>
    <w:tmpl w:val="B86A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1632"/>
    <w:multiLevelType w:val="hybridMultilevel"/>
    <w:tmpl w:val="3F52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1D0"/>
    <w:multiLevelType w:val="hybridMultilevel"/>
    <w:tmpl w:val="CBDE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41"/>
    <w:rsid w:val="000F3BFE"/>
    <w:rsid w:val="000F73F3"/>
    <w:rsid w:val="00134184"/>
    <w:rsid w:val="00155A98"/>
    <w:rsid w:val="00162715"/>
    <w:rsid w:val="001E5616"/>
    <w:rsid w:val="0020674A"/>
    <w:rsid w:val="002349E4"/>
    <w:rsid w:val="002939A5"/>
    <w:rsid w:val="003049A7"/>
    <w:rsid w:val="0032649B"/>
    <w:rsid w:val="00331792"/>
    <w:rsid w:val="00354017"/>
    <w:rsid w:val="003603BE"/>
    <w:rsid w:val="0037390A"/>
    <w:rsid w:val="003A0A0B"/>
    <w:rsid w:val="0042492D"/>
    <w:rsid w:val="004A57CC"/>
    <w:rsid w:val="004A799D"/>
    <w:rsid w:val="004B372E"/>
    <w:rsid w:val="004F698D"/>
    <w:rsid w:val="00512D82"/>
    <w:rsid w:val="005178B5"/>
    <w:rsid w:val="00572DF9"/>
    <w:rsid w:val="005D5F03"/>
    <w:rsid w:val="005D7574"/>
    <w:rsid w:val="005E5C7E"/>
    <w:rsid w:val="00612925"/>
    <w:rsid w:val="00644E7D"/>
    <w:rsid w:val="0076032F"/>
    <w:rsid w:val="007838C8"/>
    <w:rsid w:val="00784C53"/>
    <w:rsid w:val="007B02E4"/>
    <w:rsid w:val="007F7E56"/>
    <w:rsid w:val="00822EE0"/>
    <w:rsid w:val="008301C4"/>
    <w:rsid w:val="00841278"/>
    <w:rsid w:val="00887FB0"/>
    <w:rsid w:val="00896EB5"/>
    <w:rsid w:val="008A5FEB"/>
    <w:rsid w:val="009059E6"/>
    <w:rsid w:val="00907D17"/>
    <w:rsid w:val="00926773"/>
    <w:rsid w:val="009672CB"/>
    <w:rsid w:val="00970AC0"/>
    <w:rsid w:val="009C2C79"/>
    <w:rsid w:val="009C4FD4"/>
    <w:rsid w:val="00A61494"/>
    <w:rsid w:val="00AC3FB3"/>
    <w:rsid w:val="00B83A17"/>
    <w:rsid w:val="00B8505A"/>
    <w:rsid w:val="00BA1513"/>
    <w:rsid w:val="00BF27D9"/>
    <w:rsid w:val="00C46EF9"/>
    <w:rsid w:val="00C50A14"/>
    <w:rsid w:val="00C55CC5"/>
    <w:rsid w:val="00C659C0"/>
    <w:rsid w:val="00C75C24"/>
    <w:rsid w:val="00C77903"/>
    <w:rsid w:val="00C958FA"/>
    <w:rsid w:val="00CC26B1"/>
    <w:rsid w:val="00CC44B4"/>
    <w:rsid w:val="00CE2FB2"/>
    <w:rsid w:val="00CF5D66"/>
    <w:rsid w:val="00D15A68"/>
    <w:rsid w:val="00D32F35"/>
    <w:rsid w:val="00DB0598"/>
    <w:rsid w:val="00DB3741"/>
    <w:rsid w:val="00DF5C3C"/>
    <w:rsid w:val="00DF774A"/>
    <w:rsid w:val="00E17362"/>
    <w:rsid w:val="00E57411"/>
    <w:rsid w:val="00E827D6"/>
    <w:rsid w:val="00E85696"/>
    <w:rsid w:val="00EF7291"/>
    <w:rsid w:val="00FB2A81"/>
    <w:rsid w:val="00FC1A7F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74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5D66"/>
    <w:rPr>
      <w:sz w:val="20"/>
    </w:rPr>
  </w:style>
  <w:style w:type="character" w:styleId="Odwoanieprzypisudolnego">
    <w:name w:val="footnote reference"/>
    <w:semiHidden/>
    <w:rsid w:val="00CF5D66"/>
    <w:rPr>
      <w:vertAlign w:val="superscript"/>
    </w:rPr>
  </w:style>
  <w:style w:type="paragraph" w:styleId="Tekstdymka">
    <w:name w:val="Balloon Text"/>
    <w:basedOn w:val="Normalny"/>
    <w:link w:val="TekstdymkaZnak"/>
    <w:rsid w:val="000F3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74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5D66"/>
    <w:rPr>
      <w:sz w:val="20"/>
    </w:rPr>
  </w:style>
  <w:style w:type="character" w:styleId="Odwoanieprzypisudolnego">
    <w:name w:val="footnote reference"/>
    <w:semiHidden/>
    <w:rsid w:val="00CF5D66"/>
    <w:rPr>
      <w:vertAlign w:val="superscript"/>
    </w:rPr>
  </w:style>
  <w:style w:type="paragraph" w:styleId="Tekstdymka">
    <w:name w:val="Balloon Text"/>
    <w:basedOn w:val="Normalny"/>
    <w:link w:val="TekstdymkaZnak"/>
    <w:rsid w:val="000F3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FD1AB005-63E5-4870-BBC5-06A3DF0D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56</vt:lpstr>
    </vt:vector>
  </TitlesOfParts>
  <Company>AR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56</dc:title>
  <dc:creator>pasturczak</dc:creator>
  <cp:lastModifiedBy>Anna Kruszakin</cp:lastModifiedBy>
  <cp:revision>15</cp:revision>
  <cp:lastPrinted>2018-01-18T09:48:00Z</cp:lastPrinted>
  <dcterms:created xsi:type="dcterms:W3CDTF">2017-11-29T10:53:00Z</dcterms:created>
  <dcterms:modified xsi:type="dcterms:W3CDTF">2018-01-18T11:08:00Z</dcterms:modified>
</cp:coreProperties>
</file>